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E8C" w:rsidRPr="004453F5" w:rsidRDefault="00586014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333333"/>
          <w:lang w:val="en-US"/>
        </w:rPr>
      </w:pPr>
      <w:r w:rsidRPr="004453F5">
        <w:rPr>
          <w:rFonts w:ascii="Arial Narrow" w:hAnsi="Arial Narrow" w:cs="Arial"/>
          <w:b/>
          <w:bCs/>
          <w:color w:val="333333"/>
          <w:lang w:val="en-US"/>
        </w:rPr>
        <w:t>CURRICULUM VITAE</w:t>
      </w:r>
    </w:p>
    <w:p w:rsidR="00A06A47" w:rsidRPr="0043075F" w:rsidRDefault="001201CE" w:rsidP="00A06A47">
      <w:pPr>
        <w:widowControl w:val="0"/>
        <w:autoSpaceDE w:val="0"/>
        <w:autoSpaceDN w:val="0"/>
        <w:adjustRightInd w:val="0"/>
        <w:rPr>
          <w:rFonts w:ascii="Arial Narrow" w:eastAsia="MS PGothic" w:hAnsi="Arial Narrow" w:cs="Aharoni"/>
          <w:color w:val="003366"/>
          <w:lang w:val="en-US"/>
        </w:rPr>
      </w:pPr>
      <w:r w:rsidRPr="0043075F">
        <w:rPr>
          <w:rFonts w:ascii="Arial Narrow" w:eastAsia="MS PGothic" w:hAnsi="Arial Narrow" w:cs="Aharoni"/>
          <w:color w:val="333333"/>
          <w:lang w:val="fr-FR"/>
        </w:rPr>
        <w:t>Lic.  Andrea</w:t>
      </w:r>
      <w:r w:rsidR="00F80AD5" w:rsidRPr="0043075F">
        <w:rPr>
          <w:rFonts w:ascii="Arial Narrow" w:eastAsia="MS PGothic" w:hAnsi="Arial Narrow" w:cs="Aharoni"/>
          <w:color w:val="333333"/>
          <w:lang w:val="fr-FR"/>
        </w:rPr>
        <w:t xml:space="preserve"> C</w:t>
      </w:r>
      <w:r w:rsidRPr="0043075F">
        <w:rPr>
          <w:rFonts w:ascii="Arial Narrow" w:eastAsia="MS PGothic" w:hAnsi="Arial Narrow" w:cs="Aharoni"/>
          <w:color w:val="333333"/>
          <w:lang w:val="fr-FR"/>
        </w:rPr>
        <w:t xml:space="preserve"> Biondi </w:t>
      </w:r>
      <w:r w:rsidR="00A06A47" w:rsidRPr="0043075F">
        <w:rPr>
          <w:rFonts w:ascii="Arial Narrow" w:eastAsia="MS PGothic" w:hAnsi="Arial Narrow" w:cs="Aharoni"/>
          <w:color w:val="333333"/>
          <w:lang w:val="fr-FR"/>
        </w:rPr>
        <w:t>F</w:t>
      </w:r>
      <w:r w:rsidRPr="0043075F">
        <w:rPr>
          <w:rFonts w:ascii="Arial Narrow" w:eastAsia="MS PGothic" w:hAnsi="Arial Narrow" w:cs="Aharoni"/>
          <w:color w:val="333333"/>
          <w:lang w:val="fr-FR"/>
        </w:rPr>
        <w:t>olco</w:t>
      </w:r>
    </w:p>
    <w:p w:rsidR="009A3899" w:rsidRPr="0043075F" w:rsidRDefault="009A3899" w:rsidP="00816EF2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  <w:lang w:val="es-AR"/>
        </w:rPr>
      </w:pP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b/>
          <w:bCs/>
          <w:color w:val="333333"/>
        </w:rPr>
        <w:t>-ESTUDIOS Y FORMACION PROFESIONAL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SECUNDARIOS: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Bachiller con Orientación Docente. (1977) Colegio Nuestra Señora de la Misericordia.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UNIVERSITARIOS:</w:t>
      </w:r>
    </w:p>
    <w:p w:rsidR="00A06A47" w:rsidRDefault="00816EF2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Licenciada en Psicología. (</w:t>
      </w:r>
      <w:r w:rsidR="00A06A47" w:rsidRPr="0043075F">
        <w:rPr>
          <w:rFonts w:ascii="Arial Narrow" w:hAnsi="Arial Narrow" w:cs="Arial"/>
          <w:color w:val="333333"/>
        </w:rPr>
        <w:t>1984) Universidad Católica Argentina.</w:t>
      </w:r>
    </w:p>
    <w:p w:rsidR="0043075F" w:rsidRDefault="0043075F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</w:rPr>
      </w:pPr>
      <w:r w:rsidRPr="0043075F">
        <w:rPr>
          <w:rFonts w:ascii="Arial Narrow" w:hAnsi="Arial Narrow" w:cs="Arial"/>
          <w:color w:val="333333"/>
        </w:rPr>
        <w:t xml:space="preserve">-Carrera de </w:t>
      </w:r>
      <w:proofErr w:type="spellStart"/>
      <w:r w:rsidRPr="0043075F">
        <w:rPr>
          <w:rFonts w:ascii="Arial Narrow" w:hAnsi="Arial Narrow" w:cs="Arial"/>
          <w:color w:val="333333"/>
        </w:rPr>
        <w:t>Especializacion</w:t>
      </w:r>
      <w:proofErr w:type="spellEnd"/>
      <w:r w:rsidRPr="0043075F">
        <w:rPr>
          <w:rFonts w:ascii="Arial Narrow" w:hAnsi="Arial Narrow" w:cs="Arial"/>
          <w:color w:val="333333"/>
        </w:rPr>
        <w:t xml:space="preserve"> en </w:t>
      </w:r>
      <w:hyperlink r:id="rId4" w:history="1">
        <w:r w:rsidRPr="0043075F">
          <w:rPr>
            <w:rStyle w:val="Hipervnculo"/>
            <w:rFonts w:ascii="Arial Narrow" w:hAnsi="Arial Narrow" w:cs="Arial"/>
            <w:bCs/>
            <w:color w:val="08122A"/>
            <w:u w:val="none"/>
            <w:shd w:val="clear" w:color="auto" w:fill="FFFFFF"/>
          </w:rPr>
          <w:t>Psicología Clínica y Terapia Cognitivo-Conduct</w:t>
        </w:r>
        <w:r w:rsidR="0043075F" w:rsidRPr="0043075F">
          <w:rPr>
            <w:rStyle w:val="Hipervnculo"/>
            <w:rFonts w:ascii="Arial Narrow" w:hAnsi="Arial Narrow" w:cs="Arial"/>
            <w:bCs/>
            <w:color w:val="08122A"/>
            <w:u w:val="none"/>
            <w:shd w:val="clear" w:color="auto" w:fill="FFFFFF"/>
          </w:rPr>
          <w:t>u</w:t>
        </w:r>
        <w:r w:rsidRPr="0043075F">
          <w:rPr>
            <w:rStyle w:val="Hipervnculo"/>
            <w:rFonts w:ascii="Arial Narrow" w:hAnsi="Arial Narrow" w:cs="Arial"/>
            <w:bCs/>
            <w:color w:val="08122A"/>
            <w:u w:val="none"/>
            <w:shd w:val="clear" w:color="auto" w:fill="FFFFFF"/>
          </w:rPr>
          <w:t>al</w:t>
        </w:r>
      </w:hyperlink>
      <w:r w:rsidRPr="0043075F">
        <w:rPr>
          <w:rFonts w:ascii="Arial Narrow" w:hAnsi="Arial Narrow" w:cs="Arial"/>
        </w:rPr>
        <w:t xml:space="preserve"> (2017-20</w:t>
      </w:r>
      <w:r w:rsidR="0043075F" w:rsidRPr="0043075F">
        <w:rPr>
          <w:rFonts w:ascii="Arial Narrow" w:hAnsi="Arial Narrow" w:cs="Arial"/>
        </w:rPr>
        <w:t>20</w:t>
      </w:r>
      <w:r w:rsidRPr="0043075F">
        <w:rPr>
          <w:rFonts w:ascii="Arial Narrow" w:hAnsi="Arial Narrow" w:cs="Arial"/>
        </w:rPr>
        <w:t>)-</w:t>
      </w:r>
      <w:proofErr w:type="spellStart"/>
      <w:r w:rsidRPr="0043075F">
        <w:rPr>
          <w:rFonts w:ascii="Arial Narrow" w:hAnsi="Arial Narrow" w:cs="Arial"/>
          <w:color w:val="333333"/>
        </w:rPr>
        <w:t>U.de</w:t>
      </w:r>
      <w:proofErr w:type="spellEnd"/>
      <w:r w:rsidRPr="0043075F">
        <w:rPr>
          <w:rFonts w:ascii="Arial Narrow" w:hAnsi="Arial Narrow" w:cs="Arial"/>
          <w:color w:val="333333"/>
        </w:rPr>
        <w:t xml:space="preserve"> Buenos </w:t>
      </w:r>
      <w:proofErr w:type="gramStart"/>
      <w:r w:rsidRPr="0043075F">
        <w:rPr>
          <w:rFonts w:ascii="Arial Narrow" w:hAnsi="Arial Narrow" w:cs="Arial"/>
          <w:color w:val="333333"/>
        </w:rPr>
        <w:t>Aires .</w:t>
      </w:r>
      <w:proofErr w:type="gramEnd"/>
      <w:r w:rsidRPr="0043075F">
        <w:rPr>
          <w:rFonts w:ascii="Arial Narrow" w:hAnsi="Arial Narrow" w:cs="Arial"/>
          <w:color w:val="333333"/>
        </w:rPr>
        <w:t xml:space="preserve"> Facultad de </w:t>
      </w:r>
      <w:proofErr w:type="spellStart"/>
      <w:r w:rsidRPr="0043075F">
        <w:rPr>
          <w:rFonts w:ascii="Arial Narrow" w:hAnsi="Arial Narrow" w:cs="Arial"/>
          <w:color w:val="333333"/>
        </w:rPr>
        <w:t>Psicologia</w:t>
      </w:r>
      <w:r w:rsidRPr="0043075F">
        <w:rPr>
          <w:rFonts w:ascii="Arial Narrow" w:hAnsi="Arial Narrow" w:cs="Arial"/>
        </w:rPr>
        <w:t>UBA</w:t>
      </w:r>
      <w:proofErr w:type="spellEnd"/>
      <w:r w:rsidRPr="0043075F">
        <w:rPr>
          <w:rFonts w:ascii="Arial Narrow" w:hAnsi="Arial Narrow" w:cs="Arial"/>
        </w:rPr>
        <w:t xml:space="preserve">. </w:t>
      </w:r>
      <w:proofErr w:type="spellStart"/>
      <w:r w:rsidRPr="0043075F">
        <w:rPr>
          <w:rFonts w:ascii="Arial Narrow" w:hAnsi="Arial Narrow" w:cs="Arial"/>
        </w:rPr>
        <w:t>Dr</w:t>
      </w:r>
      <w:proofErr w:type="spellEnd"/>
      <w:r w:rsidRPr="0043075F">
        <w:rPr>
          <w:rFonts w:ascii="Arial Narrow" w:hAnsi="Arial Narrow" w:cs="Arial"/>
        </w:rPr>
        <w:t xml:space="preserve"> E. Keegan.</w:t>
      </w: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D87EB4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 xml:space="preserve">-Posgrado en Terapia Cognitiva, </w:t>
      </w:r>
      <w:proofErr w:type="spellStart"/>
      <w:r w:rsidRPr="0043075F">
        <w:rPr>
          <w:rFonts w:ascii="Arial Narrow" w:hAnsi="Arial Narrow" w:cs="Arial"/>
          <w:color w:val="333333"/>
        </w:rPr>
        <w:t>Teoria</w:t>
      </w:r>
      <w:proofErr w:type="spellEnd"/>
      <w:r w:rsidRPr="0043075F">
        <w:rPr>
          <w:rFonts w:ascii="Arial Narrow" w:hAnsi="Arial Narrow" w:cs="Arial"/>
          <w:color w:val="333333"/>
        </w:rPr>
        <w:t xml:space="preserve"> y </w:t>
      </w:r>
      <w:proofErr w:type="spellStart"/>
      <w:r w:rsidRPr="0043075F">
        <w:rPr>
          <w:rFonts w:ascii="Arial Narrow" w:hAnsi="Arial Narrow" w:cs="Arial"/>
          <w:color w:val="333333"/>
        </w:rPr>
        <w:t>Clinica</w:t>
      </w:r>
      <w:proofErr w:type="spellEnd"/>
      <w:r w:rsidRPr="0043075F">
        <w:rPr>
          <w:rFonts w:ascii="Arial Narrow" w:hAnsi="Arial Narrow" w:cs="Arial"/>
          <w:color w:val="333333"/>
        </w:rPr>
        <w:t>-duración 2 años -400hs (</w:t>
      </w:r>
      <w:r w:rsidR="005759FA">
        <w:rPr>
          <w:rFonts w:ascii="Arial Narrow" w:hAnsi="Arial Narrow" w:cs="Arial"/>
          <w:color w:val="333333"/>
        </w:rPr>
        <w:t>2010-</w:t>
      </w:r>
      <w:r w:rsidRPr="0043075F">
        <w:rPr>
          <w:rFonts w:ascii="Arial Narrow" w:hAnsi="Arial Narrow" w:cs="Arial"/>
          <w:color w:val="333333"/>
        </w:rPr>
        <w:t>2011) - Centro de Terapia Cognitiva (CTC)</w:t>
      </w:r>
    </w:p>
    <w:p w:rsidR="0043075F" w:rsidRDefault="0043075F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43075F" w:rsidRPr="0043075F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-</w:t>
      </w:r>
      <w:proofErr w:type="spellStart"/>
      <w:r w:rsidRPr="0043075F">
        <w:rPr>
          <w:rFonts w:ascii="Arial Narrow" w:hAnsi="Arial Narrow" w:cs="Arial"/>
          <w:color w:val="333333"/>
        </w:rPr>
        <w:t>Formacion</w:t>
      </w:r>
      <w:proofErr w:type="spellEnd"/>
      <w:r w:rsidRPr="0043075F">
        <w:rPr>
          <w:rFonts w:ascii="Arial Narrow" w:hAnsi="Arial Narrow" w:cs="Arial"/>
          <w:color w:val="333333"/>
        </w:rPr>
        <w:t xml:space="preserve">  en </w:t>
      </w:r>
      <w:proofErr w:type="spellStart"/>
      <w:r w:rsidRPr="0043075F">
        <w:rPr>
          <w:rFonts w:ascii="Arial Narrow" w:hAnsi="Arial Narrow" w:cs="Arial"/>
          <w:color w:val="333333"/>
        </w:rPr>
        <w:t>Mindfulness</w:t>
      </w:r>
      <w:proofErr w:type="spellEnd"/>
      <w:r w:rsidRPr="0043075F">
        <w:rPr>
          <w:rFonts w:ascii="Arial Narrow" w:hAnsi="Arial Narrow" w:cs="Arial"/>
          <w:color w:val="333333"/>
        </w:rPr>
        <w:t xml:space="preserve"> para profesionales de la salud. Sociedad Mindfulness y Salud (2016)</w:t>
      </w:r>
    </w:p>
    <w:p w:rsidR="0043075F" w:rsidRDefault="0043075F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43075F" w:rsidRDefault="0043075F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43075F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333333"/>
        </w:rPr>
      </w:pPr>
      <w:r w:rsidRPr="0043075F">
        <w:rPr>
          <w:rFonts w:ascii="Arial Narrow" w:hAnsi="Arial Narrow" w:cs="Arial"/>
          <w:b/>
          <w:bCs/>
          <w:color w:val="333333"/>
        </w:rPr>
        <w:t>EXPERIENCIA LABORAL</w:t>
      </w:r>
    </w:p>
    <w:p w:rsidR="0043075F" w:rsidRPr="0043075F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Tahoma"/>
          <w:color w:val="333333"/>
        </w:rPr>
      </w:pPr>
    </w:p>
    <w:p w:rsidR="0043075F" w:rsidRPr="0043075F" w:rsidRDefault="004453F5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333333"/>
        </w:rPr>
      </w:pPr>
      <w:r>
        <w:rPr>
          <w:rFonts w:ascii="Arial Narrow" w:hAnsi="Arial Narrow" w:cs="Arial"/>
          <w:bCs/>
          <w:color w:val="333333"/>
        </w:rPr>
        <w:t>*</w:t>
      </w:r>
      <w:r w:rsidR="0043075F" w:rsidRPr="0043075F">
        <w:rPr>
          <w:rFonts w:ascii="Arial Narrow" w:hAnsi="Arial Narrow" w:cs="Arial"/>
          <w:bCs/>
          <w:color w:val="333333"/>
        </w:rPr>
        <w:t xml:space="preserve">En el área clínica: </w:t>
      </w:r>
    </w:p>
    <w:p w:rsidR="0043075F" w:rsidRPr="0043075F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333333"/>
        </w:rPr>
      </w:pPr>
    </w:p>
    <w:p w:rsidR="0043075F" w:rsidRPr="0043075F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333333"/>
        </w:rPr>
      </w:pPr>
      <w:r w:rsidRPr="0043075F">
        <w:rPr>
          <w:rFonts w:ascii="Arial Narrow" w:hAnsi="Arial Narrow" w:cs="Arial"/>
          <w:bCs/>
          <w:color w:val="333333"/>
        </w:rPr>
        <w:t xml:space="preserve">En consultorio privado (actual) atención  de adolescentes y adultos.  </w:t>
      </w:r>
    </w:p>
    <w:p w:rsidR="0043075F" w:rsidRPr="0043075F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333333"/>
        </w:rPr>
      </w:pPr>
      <w:r w:rsidRPr="0043075F">
        <w:rPr>
          <w:rFonts w:ascii="Arial Narrow" w:hAnsi="Arial Narrow" w:cs="Arial"/>
          <w:bCs/>
          <w:color w:val="333333"/>
        </w:rPr>
        <w:t xml:space="preserve">-Prestadora de PROSAM; GRUPO OSDE: psicoterapeuta cognitiva y </w:t>
      </w:r>
      <w:proofErr w:type="spellStart"/>
      <w:r w:rsidRPr="0043075F">
        <w:rPr>
          <w:rFonts w:ascii="Arial Narrow" w:hAnsi="Arial Narrow" w:cs="Arial"/>
          <w:bCs/>
          <w:color w:val="333333"/>
        </w:rPr>
        <w:t>neuropsicologa</w:t>
      </w:r>
      <w:proofErr w:type="spellEnd"/>
      <w:r w:rsidRPr="0043075F">
        <w:rPr>
          <w:rFonts w:ascii="Arial Narrow" w:hAnsi="Arial Narrow" w:cs="Arial"/>
          <w:bCs/>
          <w:color w:val="333333"/>
        </w:rPr>
        <w:t xml:space="preserve">, atención equipo de adultos, orientación vocacional y profesional, </w:t>
      </w:r>
      <w:proofErr w:type="spellStart"/>
      <w:r w:rsidRPr="0043075F">
        <w:rPr>
          <w:rFonts w:ascii="Arial Narrow" w:hAnsi="Arial Narrow" w:cs="Arial"/>
          <w:bCs/>
          <w:color w:val="333333"/>
        </w:rPr>
        <w:t>psicodiagnostico</w:t>
      </w:r>
      <w:proofErr w:type="spellEnd"/>
      <w:r w:rsidRPr="0043075F">
        <w:rPr>
          <w:rFonts w:ascii="Arial Narrow" w:hAnsi="Arial Narrow" w:cs="Arial"/>
          <w:bCs/>
          <w:color w:val="333333"/>
        </w:rPr>
        <w:t>, psicoterapia grupal basada en Mindfulness)</w:t>
      </w:r>
    </w:p>
    <w:p w:rsidR="0043075F" w:rsidRPr="0043075F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333333"/>
        </w:rPr>
      </w:pPr>
      <w:r w:rsidRPr="0043075F">
        <w:rPr>
          <w:rFonts w:ascii="Arial Narrow" w:hAnsi="Arial Narrow" w:cs="Arial"/>
          <w:bCs/>
          <w:color w:val="333333"/>
        </w:rPr>
        <w:t>Psicoterapia con orientación Cognitiva. Psicodiagnóstico. Orientación vocacional y profesional.</w:t>
      </w:r>
    </w:p>
    <w:p w:rsidR="0043075F" w:rsidRPr="0043075F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333333"/>
        </w:rPr>
      </w:pPr>
      <w:r w:rsidRPr="0043075F">
        <w:rPr>
          <w:rFonts w:ascii="Arial Narrow" w:hAnsi="Arial Narrow" w:cs="Arial"/>
          <w:bCs/>
          <w:color w:val="333333"/>
        </w:rPr>
        <w:t>.</w:t>
      </w:r>
      <w:proofErr w:type="spellStart"/>
      <w:r w:rsidRPr="0043075F">
        <w:rPr>
          <w:rFonts w:ascii="Arial Narrow" w:hAnsi="Arial Narrow" w:cs="Arial"/>
          <w:bCs/>
          <w:color w:val="333333"/>
        </w:rPr>
        <w:t>Pasantia</w:t>
      </w:r>
      <w:proofErr w:type="spellEnd"/>
      <w:r w:rsidRPr="0043075F">
        <w:rPr>
          <w:rFonts w:ascii="Arial Narrow" w:hAnsi="Arial Narrow" w:cs="Arial"/>
          <w:bCs/>
          <w:color w:val="333333"/>
        </w:rPr>
        <w:t xml:space="preserve"> Hospital Borda- Evaluaciones neurocognitivas </w:t>
      </w:r>
      <w:proofErr w:type="gramStart"/>
      <w:r w:rsidRPr="0043075F">
        <w:rPr>
          <w:rFonts w:ascii="Arial Narrow" w:hAnsi="Arial Narrow" w:cs="Arial"/>
          <w:bCs/>
          <w:color w:val="333333"/>
        </w:rPr>
        <w:t>( desde</w:t>
      </w:r>
      <w:proofErr w:type="gramEnd"/>
      <w:r w:rsidRPr="0043075F">
        <w:rPr>
          <w:rFonts w:ascii="Arial Narrow" w:hAnsi="Arial Narrow" w:cs="Arial"/>
          <w:bCs/>
          <w:color w:val="333333"/>
        </w:rPr>
        <w:t xml:space="preserve"> 2011-</w:t>
      </w:r>
      <w:r w:rsidR="005759FA">
        <w:rPr>
          <w:rFonts w:ascii="Arial Narrow" w:hAnsi="Arial Narrow" w:cs="Arial"/>
          <w:bCs/>
          <w:color w:val="333333"/>
        </w:rPr>
        <w:t>2013</w:t>
      </w:r>
      <w:r w:rsidRPr="0043075F">
        <w:rPr>
          <w:rFonts w:ascii="Arial Narrow" w:hAnsi="Arial Narrow" w:cs="Arial"/>
          <w:bCs/>
          <w:color w:val="333333"/>
        </w:rPr>
        <w:t>)</w:t>
      </w:r>
    </w:p>
    <w:p w:rsidR="0043075F" w:rsidRPr="0043075F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333333"/>
        </w:rPr>
      </w:pPr>
      <w:r w:rsidRPr="0043075F">
        <w:rPr>
          <w:rFonts w:ascii="Arial Narrow" w:hAnsi="Arial Narrow" w:cs="Arial"/>
          <w:bCs/>
          <w:color w:val="333333"/>
        </w:rPr>
        <w:t>.Concurrencia anual en el Hospital Thompson, Prov. de Buenos Aires</w:t>
      </w:r>
      <w:proofErr w:type="gramStart"/>
      <w:r w:rsidRPr="0043075F">
        <w:rPr>
          <w:rFonts w:ascii="Arial Narrow" w:hAnsi="Arial Narrow" w:cs="Arial"/>
          <w:bCs/>
          <w:color w:val="333333"/>
        </w:rPr>
        <w:t>.(</w:t>
      </w:r>
      <w:proofErr w:type="gramEnd"/>
      <w:r w:rsidRPr="0043075F">
        <w:rPr>
          <w:rFonts w:ascii="Arial Narrow" w:hAnsi="Arial Narrow" w:cs="Arial"/>
          <w:bCs/>
          <w:color w:val="333333"/>
        </w:rPr>
        <w:t>1984) Servicio de Psicopatología. Atención de pacientes de adolescentes y adultos</w:t>
      </w:r>
    </w:p>
    <w:p w:rsidR="0043075F" w:rsidRPr="0043075F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43075F" w:rsidRPr="0043075F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43075F" w:rsidRPr="0043075F" w:rsidRDefault="004453F5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333333"/>
        </w:rPr>
      </w:pPr>
      <w:r>
        <w:rPr>
          <w:rFonts w:ascii="Arial Narrow" w:hAnsi="Arial Narrow" w:cs="Arial"/>
          <w:bCs/>
          <w:color w:val="333333"/>
        </w:rPr>
        <w:t>*</w:t>
      </w:r>
      <w:r w:rsidR="0043075F" w:rsidRPr="0043075F">
        <w:rPr>
          <w:rFonts w:ascii="Arial Narrow" w:hAnsi="Arial Narrow" w:cs="Arial"/>
          <w:bCs/>
          <w:color w:val="333333"/>
        </w:rPr>
        <w:t xml:space="preserve"> En el área Empresarial</w:t>
      </w:r>
    </w:p>
    <w:p w:rsidR="0043075F" w:rsidRPr="0043075F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333333"/>
        </w:rPr>
      </w:pPr>
      <w:r w:rsidRPr="0043075F">
        <w:rPr>
          <w:rFonts w:ascii="Arial Narrow" w:hAnsi="Arial Narrow" w:cs="Arial"/>
          <w:bCs/>
          <w:color w:val="333333"/>
        </w:rPr>
        <w:t>.Consultora Independiente en Recursos Humanos. (1085- actual)</w:t>
      </w:r>
    </w:p>
    <w:p w:rsidR="0043075F" w:rsidRPr="0043075F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333333"/>
        </w:rPr>
      </w:pPr>
      <w:r w:rsidRPr="0043075F">
        <w:rPr>
          <w:rFonts w:ascii="Arial Narrow" w:hAnsi="Arial Narrow" w:cs="Arial"/>
          <w:bCs/>
          <w:color w:val="333333"/>
        </w:rPr>
        <w:t>.Ejecutiva en el área de Recursos Humanos, Marketing y Ventas</w:t>
      </w:r>
      <w:proofErr w:type="gramStart"/>
      <w:r w:rsidRPr="0043075F">
        <w:rPr>
          <w:rFonts w:ascii="Arial Narrow" w:hAnsi="Arial Narrow" w:cs="Arial"/>
          <w:bCs/>
          <w:color w:val="333333"/>
        </w:rPr>
        <w:t>.(</w:t>
      </w:r>
      <w:proofErr w:type="gramEnd"/>
      <w:r w:rsidRPr="0043075F">
        <w:rPr>
          <w:rFonts w:ascii="Arial Narrow" w:hAnsi="Arial Narrow" w:cs="Arial"/>
          <w:bCs/>
          <w:color w:val="333333"/>
        </w:rPr>
        <w:t>hasta 2001)</w:t>
      </w:r>
    </w:p>
    <w:p w:rsidR="0043075F" w:rsidRPr="0043075F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333333"/>
        </w:rPr>
      </w:pPr>
      <w:r w:rsidRPr="0043075F">
        <w:rPr>
          <w:rFonts w:ascii="Arial Narrow" w:hAnsi="Arial Narrow" w:cs="Arial"/>
          <w:bCs/>
          <w:color w:val="333333"/>
        </w:rPr>
        <w:t xml:space="preserve">He  desarrollando mi actividad profesional en empresas multinacionales </w:t>
      </w:r>
      <w:proofErr w:type="gramStart"/>
      <w:r w:rsidRPr="0043075F">
        <w:rPr>
          <w:rFonts w:ascii="Arial Narrow" w:hAnsi="Arial Narrow" w:cs="Arial"/>
          <w:bCs/>
          <w:color w:val="333333"/>
        </w:rPr>
        <w:t>( AT</w:t>
      </w:r>
      <w:proofErr w:type="gramEnd"/>
      <w:r w:rsidRPr="0043075F">
        <w:rPr>
          <w:rFonts w:ascii="Arial Narrow" w:hAnsi="Arial Narrow" w:cs="Arial"/>
          <w:bCs/>
          <w:color w:val="333333"/>
        </w:rPr>
        <w:t xml:space="preserve">&amp;T  Argentina y Uruguay, </w:t>
      </w:r>
      <w:proofErr w:type="spellStart"/>
      <w:r w:rsidRPr="0043075F">
        <w:rPr>
          <w:rFonts w:ascii="Arial Narrow" w:hAnsi="Arial Narrow" w:cs="Arial"/>
          <w:bCs/>
          <w:color w:val="333333"/>
        </w:rPr>
        <w:t>Diveo</w:t>
      </w:r>
      <w:proofErr w:type="spellEnd"/>
      <w:r w:rsidRPr="0043075F">
        <w:rPr>
          <w:rFonts w:ascii="Arial Narrow" w:hAnsi="Arial Narrow" w:cs="Arial"/>
          <w:bCs/>
          <w:color w:val="333333"/>
        </w:rPr>
        <w:t xml:space="preserve"> Argentina , </w:t>
      </w:r>
      <w:proofErr w:type="spellStart"/>
      <w:r w:rsidRPr="0043075F">
        <w:rPr>
          <w:rFonts w:ascii="Arial Narrow" w:hAnsi="Arial Narrow" w:cs="Arial"/>
          <w:bCs/>
          <w:color w:val="333333"/>
        </w:rPr>
        <w:t>Skyonline</w:t>
      </w:r>
      <w:proofErr w:type="spellEnd"/>
      <w:r w:rsidRPr="0043075F">
        <w:rPr>
          <w:rFonts w:ascii="Arial Narrow" w:hAnsi="Arial Narrow" w:cs="Arial"/>
          <w:bCs/>
          <w:color w:val="333333"/>
        </w:rPr>
        <w:t xml:space="preserve"> de Argentina ) y empresas nacionales varias. ( </w:t>
      </w:r>
      <w:proofErr w:type="gramStart"/>
      <w:r w:rsidRPr="0043075F">
        <w:rPr>
          <w:rFonts w:ascii="Arial Narrow" w:hAnsi="Arial Narrow" w:cs="Arial"/>
          <w:bCs/>
          <w:color w:val="333333"/>
        </w:rPr>
        <w:t>empresas</w:t>
      </w:r>
      <w:proofErr w:type="gramEnd"/>
      <w:r w:rsidRPr="0043075F">
        <w:rPr>
          <w:rFonts w:ascii="Arial Narrow" w:hAnsi="Arial Narrow" w:cs="Arial"/>
          <w:bCs/>
          <w:color w:val="333333"/>
        </w:rPr>
        <w:t xml:space="preserve"> de ingeniería como INTEMED; DIGIMED; UTTER, entre otras</w:t>
      </w:r>
    </w:p>
    <w:p w:rsidR="0043075F" w:rsidRPr="0043075F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333333"/>
        </w:rPr>
      </w:pPr>
      <w:r w:rsidRPr="0043075F">
        <w:rPr>
          <w:rFonts w:ascii="Arial Narrow" w:hAnsi="Arial Narrow" w:cs="Arial"/>
          <w:bCs/>
          <w:color w:val="333333"/>
        </w:rPr>
        <w:t xml:space="preserve">-Selección de asesores de AFJP para el Banco </w:t>
      </w:r>
      <w:proofErr w:type="spellStart"/>
      <w:r w:rsidRPr="0043075F">
        <w:rPr>
          <w:rFonts w:ascii="Arial Narrow" w:hAnsi="Arial Narrow" w:cs="Arial"/>
          <w:bCs/>
          <w:color w:val="333333"/>
        </w:rPr>
        <w:t>Nacion</w:t>
      </w:r>
      <w:proofErr w:type="spellEnd"/>
      <w:proofErr w:type="gramStart"/>
      <w:r w:rsidRPr="0043075F">
        <w:rPr>
          <w:rFonts w:ascii="Arial Narrow" w:hAnsi="Arial Narrow" w:cs="Arial"/>
          <w:bCs/>
          <w:color w:val="333333"/>
        </w:rPr>
        <w:t>.(</w:t>
      </w:r>
      <w:proofErr w:type="gramEnd"/>
      <w:r w:rsidRPr="0043075F">
        <w:rPr>
          <w:rFonts w:ascii="Arial Narrow" w:hAnsi="Arial Narrow" w:cs="Arial"/>
          <w:bCs/>
          <w:color w:val="333333"/>
        </w:rPr>
        <w:t xml:space="preserve">1994) administración de test de </w:t>
      </w:r>
      <w:proofErr w:type="spellStart"/>
      <w:r w:rsidRPr="0043075F">
        <w:rPr>
          <w:rFonts w:ascii="Arial Narrow" w:hAnsi="Arial Narrow" w:cs="Arial"/>
          <w:bCs/>
          <w:color w:val="333333"/>
        </w:rPr>
        <w:t>Zulliger</w:t>
      </w:r>
      <w:proofErr w:type="spellEnd"/>
      <w:r w:rsidRPr="0043075F">
        <w:rPr>
          <w:rFonts w:ascii="Arial Narrow" w:hAnsi="Arial Narrow" w:cs="Arial"/>
          <w:bCs/>
          <w:color w:val="333333"/>
        </w:rPr>
        <w:t xml:space="preserve"> grupal y entrevistas individuales.</w:t>
      </w:r>
    </w:p>
    <w:p w:rsidR="0043075F" w:rsidRPr="004453F5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333333"/>
        </w:rPr>
      </w:pPr>
    </w:p>
    <w:p w:rsidR="0043075F" w:rsidRPr="0043075F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333333"/>
        </w:rPr>
      </w:pPr>
      <w:r w:rsidRPr="0043075F">
        <w:rPr>
          <w:rFonts w:ascii="Arial Narrow" w:hAnsi="Arial Narrow" w:cs="Arial"/>
          <w:b/>
          <w:bCs/>
          <w:color w:val="333333"/>
        </w:rPr>
        <w:t>*</w:t>
      </w:r>
      <w:r w:rsidRPr="005759FA">
        <w:rPr>
          <w:rFonts w:ascii="Arial Narrow" w:hAnsi="Arial Narrow" w:cs="Arial"/>
          <w:color w:val="333333"/>
        </w:rPr>
        <w:t>A</w:t>
      </w:r>
      <w:r w:rsidR="005759FA" w:rsidRPr="005759FA">
        <w:rPr>
          <w:rFonts w:ascii="Arial Narrow" w:hAnsi="Arial Narrow" w:cs="Arial"/>
          <w:color w:val="333333"/>
        </w:rPr>
        <w:t>ctividad docente</w:t>
      </w:r>
      <w:r w:rsidRPr="0043075F">
        <w:rPr>
          <w:rFonts w:ascii="Arial Narrow" w:hAnsi="Arial Narrow" w:cs="Arial"/>
          <w:b/>
          <w:bCs/>
          <w:color w:val="333333"/>
        </w:rPr>
        <w:t>:</w:t>
      </w:r>
    </w:p>
    <w:p w:rsidR="0043075F" w:rsidRPr="0043075F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 xml:space="preserve"> -Jefe de Trabajos Prácticos. Facultad de Psicología de la Universidad J.F. Kennedy</w:t>
      </w:r>
      <w:proofErr w:type="gramStart"/>
      <w:r w:rsidRPr="0043075F">
        <w:rPr>
          <w:rFonts w:ascii="Arial Narrow" w:hAnsi="Arial Narrow" w:cs="Arial"/>
          <w:color w:val="333333"/>
        </w:rPr>
        <w:t>.(</w:t>
      </w:r>
      <w:proofErr w:type="gramEnd"/>
      <w:r w:rsidRPr="0043075F">
        <w:rPr>
          <w:rFonts w:ascii="Arial Narrow" w:hAnsi="Arial Narrow" w:cs="Arial"/>
          <w:color w:val="333333"/>
        </w:rPr>
        <w:t xml:space="preserve"> desde </w:t>
      </w:r>
      <w:smartTag w:uri="urn:schemas-microsoft-com:office:smarttags" w:element="metricconverter">
        <w:smartTagPr>
          <w:attr w:name="ProductID" w:val="1987 a"/>
        </w:smartTagPr>
        <w:r w:rsidRPr="0043075F">
          <w:rPr>
            <w:rFonts w:ascii="Arial Narrow" w:hAnsi="Arial Narrow" w:cs="Arial"/>
            <w:color w:val="333333"/>
          </w:rPr>
          <w:t>1987 a</w:t>
        </w:r>
      </w:smartTag>
      <w:r w:rsidRPr="0043075F">
        <w:rPr>
          <w:rFonts w:ascii="Arial Narrow" w:hAnsi="Arial Narrow" w:cs="Arial"/>
          <w:color w:val="333333"/>
        </w:rPr>
        <w:t xml:space="preserve"> 1991)</w:t>
      </w:r>
      <w:proofErr w:type="spellStart"/>
      <w:r w:rsidRPr="0043075F">
        <w:rPr>
          <w:rFonts w:ascii="Arial Narrow" w:hAnsi="Arial Narrow" w:cs="Arial"/>
          <w:color w:val="333333"/>
        </w:rPr>
        <w:t>Catedras</w:t>
      </w:r>
      <w:proofErr w:type="spellEnd"/>
      <w:r w:rsidRPr="0043075F">
        <w:rPr>
          <w:rFonts w:ascii="Arial Narrow" w:hAnsi="Arial Narrow" w:cs="Arial"/>
          <w:color w:val="333333"/>
        </w:rPr>
        <w:t xml:space="preserve"> de </w:t>
      </w:r>
      <w:proofErr w:type="spellStart"/>
      <w:r w:rsidRPr="0043075F">
        <w:rPr>
          <w:rFonts w:ascii="Arial Narrow" w:hAnsi="Arial Narrow" w:cs="Arial"/>
          <w:color w:val="333333"/>
        </w:rPr>
        <w:t>Tecnicas</w:t>
      </w:r>
      <w:proofErr w:type="spellEnd"/>
      <w:r w:rsidRPr="0043075F">
        <w:rPr>
          <w:rFonts w:ascii="Arial Narrow" w:hAnsi="Arial Narrow" w:cs="Arial"/>
          <w:color w:val="333333"/>
        </w:rPr>
        <w:t xml:space="preserve"> Proyectivas V y </w:t>
      </w:r>
      <w:proofErr w:type="spellStart"/>
      <w:r w:rsidRPr="0043075F">
        <w:rPr>
          <w:rFonts w:ascii="Arial Narrow" w:hAnsi="Arial Narrow" w:cs="Arial"/>
          <w:color w:val="333333"/>
        </w:rPr>
        <w:t>Tecnicas</w:t>
      </w:r>
      <w:proofErr w:type="spellEnd"/>
      <w:r w:rsidRPr="0043075F">
        <w:rPr>
          <w:rFonts w:ascii="Arial Narrow" w:hAnsi="Arial Narrow" w:cs="Arial"/>
          <w:color w:val="333333"/>
        </w:rPr>
        <w:t xml:space="preserve"> Proyectivas VI</w:t>
      </w:r>
    </w:p>
    <w:p w:rsidR="0043075F" w:rsidRPr="0043075F" w:rsidRDefault="0043075F" w:rsidP="0043075F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 xml:space="preserve"> -Docente de Trabajos Prácticos. Facultad de  Psicología de la Universidad de  Buenos Aires</w:t>
      </w:r>
      <w:proofErr w:type="gramStart"/>
      <w:r w:rsidRPr="0043075F">
        <w:rPr>
          <w:rFonts w:ascii="Arial Narrow" w:hAnsi="Arial Narrow" w:cs="Arial"/>
          <w:color w:val="333333"/>
        </w:rPr>
        <w:t>.(</w:t>
      </w:r>
      <w:proofErr w:type="gramEnd"/>
      <w:r w:rsidRPr="0043075F">
        <w:rPr>
          <w:rFonts w:ascii="Arial Narrow" w:hAnsi="Arial Narrow" w:cs="Arial"/>
          <w:color w:val="333333"/>
        </w:rPr>
        <w:t xml:space="preserve">1993 y </w:t>
      </w:r>
      <w:r w:rsidRPr="0043075F">
        <w:rPr>
          <w:rFonts w:ascii="Arial Narrow" w:hAnsi="Arial Narrow" w:cs="Arial"/>
          <w:color w:val="333333"/>
        </w:rPr>
        <w:lastRenderedPageBreak/>
        <w:t>1994)</w:t>
      </w:r>
      <w:proofErr w:type="spellStart"/>
      <w:r w:rsidRPr="0043075F">
        <w:rPr>
          <w:rFonts w:ascii="Arial Narrow" w:hAnsi="Arial Narrow" w:cs="Arial"/>
          <w:color w:val="333333"/>
        </w:rPr>
        <w:t>Catedra</w:t>
      </w:r>
      <w:proofErr w:type="spellEnd"/>
      <w:r w:rsidRPr="0043075F">
        <w:rPr>
          <w:rFonts w:ascii="Arial Narrow" w:hAnsi="Arial Narrow" w:cs="Arial"/>
          <w:color w:val="333333"/>
        </w:rPr>
        <w:t xml:space="preserve"> de </w:t>
      </w:r>
      <w:proofErr w:type="spellStart"/>
      <w:r w:rsidRPr="0043075F">
        <w:rPr>
          <w:rFonts w:ascii="Arial Narrow" w:hAnsi="Arial Narrow" w:cs="Arial"/>
          <w:color w:val="333333"/>
        </w:rPr>
        <w:t>Tecnicas</w:t>
      </w:r>
      <w:proofErr w:type="spellEnd"/>
      <w:r w:rsidRPr="0043075F">
        <w:rPr>
          <w:rFonts w:ascii="Arial Narrow" w:hAnsi="Arial Narrow" w:cs="Arial"/>
          <w:color w:val="333333"/>
        </w:rPr>
        <w:t xml:space="preserve"> Proyectivas, </w:t>
      </w:r>
      <w:proofErr w:type="spellStart"/>
      <w:r w:rsidRPr="0043075F">
        <w:rPr>
          <w:rFonts w:ascii="Arial Narrow" w:hAnsi="Arial Narrow" w:cs="Arial"/>
          <w:color w:val="333333"/>
        </w:rPr>
        <w:t>orientacion</w:t>
      </w:r>
      <w:proofErr w:type="spellEnd"/>
      <w:r w:rsidRPr="0043075F">
        <w:rPr>
          <w:rFonts w:ascii="Arial Narrow" w:hAnsi="Arial Narrow" w:cs="Arial"/>
          <w:color w:val="333333"/>
        </w:rPr>
        <w:t xml:space="preserve"> laboral.</w:t>
      </w:r>
    </w:p>
    <w:p w:rsidR="0043075F" w:rsidRPr="0043075F" w:rsidRDefault="0043075F" w:rsidP="0043075F">
      <w:pPr>
        <w:rPr>
          <w:rFonts w:ascii="Arial Narrow" w:hAnsi="Arial Narrow"/>
        </w:rPr>
      </w:pPr>
    </w:p>
    <w:p w:rsidR="0043075F" w:rsidRDefault="0043075F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43075F" w:rsidRDefault="004453F5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EST</w:t>
      </w:r>
      <w:r w:rsidR="00F21D02">
        <w:rPr>
          <w:rFonts w:ascii="Arial Narrow" w:hAnsi="Arial Narrow" w:cs="Arial"/>
          <w:color w:val="333333"/>
        </w:rPr>
        <w:t>U</w:t>
      </w:r>
      <w:r>
        <w:rPr>
          <w:rFonts w:ascii="Arial Narrow" w:hAnsi="Arial Narrow" w:cs="Arial"/>
          <w:color w:val="333333"/>
        </w:rPr>
        <w:t>D</w:t>
      </w:r>
      <w:r w:rsidR="00F21D02">
        <w:rPr>
          <w:rFonts w:ascii="Arial Narrow" w:hAnsi="Arial Narrow" w:cs="Arial"/>
          <w:color w:val="333333"/>
        </w:rPr>
        <w:t>I</w:t>
      </w:r>
      <w:r>
        <w:rPr>
          <w:rFonts w:ascii="Arial Narrow" w:hAnsi="Arial Narrow" w:cs="Arial"/>
          <w:color w:val="333333"/>
        </w:rPr>
        <w:t>OS DE POSGRADO</w:t>
      </w:r>
    </w:p>
    <w:p w:rsidR="0043075F" w:rsidRDefault="0043075F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43075F" w:rsidRPr="0043075F" w:rsidRDefault="0043075F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-Diplomatura en PNIE (</w:t>
      </w:r>
      <w:proofErr w:type="spellStart"/>
      <w:r w:rsidRPr="0043075F">
        <w:rPr>
          <w:rFonts w:ascii="Arial Narrow" w:hAnsi="Arial Narrow" w:cs="Arial"/>
          <w:color w:val="333333"/>
        </w:rPr>
        <w:t>neuropsicoinmunoneuropsicologia</w:t>
      </w:r>
      <w:proofErr w:type="spellEnd"/>
      <w:r w:rsidRPr="0043075F">
        <w:rPr>
          <w:rFonts w:ascii="Arial Narrow" w:hAnsi="Arial Narrow" w:cs="Arial"/>
          <w:color w:val="333333"/>
        </w:rPr>
        <w:t xml:space="preserve">) (2014) U. de Belgrano. </w:t>
      </w:r>
      <w:proofErr w:type="spellStart"/>
      <w:r w:rsidRPr="0043075F">
        <w:rPr>
          <w:rFonts w:ascii="Arial Narrow" w:hAnsi="Arial Narrow" w:cs="Arial"/>
          <w:color w:val="333333"/>
        </w:rPr>
        <w:t>Dra</w:t>
      </w:r>
      <w:proofErr w:type="spellEnd"/>
      <w:r w:rsidRPr="0043075F">
        <w:rPr>
          <w:rFonts w:ascii="Arial Narrow" w:hAnsi="Arial Narrow" w:cs="Arial"/>
          <w:color w:val="333333"/>
        </w:rPr>
        <w:t xml:space="preserve"> </w:t>
      </w:r>
      <w:proofErr w:type="spellStart"/>
      <w:r w:rsidRPr="0043075F">
        <w:rPr>
          <w:rFonts w:ascii="Arial Narrow" w:hAnsi="Arial Narrow" w:cs="Arial"/>
          <w:color w:val="333333"/>
        </w:rPr>
        <w:t>Mirta</w:t>
      </w:r>
      <w:proofErr w:type="spellEnd"/>
      <w:r w:rsidRPr="0043075F">
        <w:rPr>
          <w:rFonts w:ascii="Arial Narrow" w:hAnsi="Arial Narrow" w:cs="Arial"/>
          <w:color w:val="333333"/>
        </w:rPr>
        <w:t xml:space="preserve"> </w:t>
      </w:r>
      <w:proofErr w:type="spellStart"/>
      <w:r w:rsidRPr="0043075F">
        <w:rPr>
          <w:rFonts w:ascii="Arial Narrow" w:hAnsi="Arial Narrow" w:cs="Arial"/>
          <w:color w:val="333333"/>
        </w:rPr>
        <w:t>Lahan</w:t>
      </w:r>
      <w:proofErr w:type="spellEnd"/>
      <w:r w:rsidRPr="0043075F">
        <w:rPr>
          <w:rFonts w:ascii="Arial Narrow" w:hAnsi="Arial Narrow" w:cs="Arial"/>
          <w:color w:val="333333"/>
        </w:rPr>
        <w:t>.</w:t>
      </w: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 xml:space="preserve">-Grupo de Practica de Mindfulness para profesionales de la </w:t>
      </w:r>
      <w:proofErr w:type="gramStart"/>
      <w:r w:rsidRPr="0043075F">
        <w:rPr>
          <w:rFonts w:ascii="Arial Narrow" w:hAnsi="Arial Narrow" w:cs="Arial"/>
          <w:color w:val="333333"/>
        </w:rPr>
        <w:t>salud .</w:t>
      </w:r>
      <w:proofErr w:type="gramEnd"/>
      <w:r w:rsidRPr="0043075F">
        <w:rPr>
          <w:rFonts w:ascii="Arial Narrow" w:hAnsi="Arial Narrow" w:cs="Arial"/>
          <w:color w:val="333333"/>
        </w:rPr>
        <w:t xml:space="preserve"> Sociedad Mindfulness y Salud (desde 2017)</w:t>
      </w: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-</w:t>
      </w:r>
      <w:proofErr w:type="spellStart"/>
      <w:r w:rsidRPr="0043075F">
        <w:rPr>
          <w:rFonts w:ascii="Arial Narrow" w:hAnsi="Arial Narrow" w:cs="Arial"/>
          <w:color w:val="333333"/>
        </w:rPr>
        <w:t>RehabilitacionNeuropsicologica</w:t>
      </w:r>
      <w:proofErr w:type="spellEnd"/>
      <w:r w:rsidRPr="0043075F">
        <w:rPr>
          <w:rFonts w:ascii="Arial Narrow" w:hAnsi="Arial Narrow" w:cs="Arial"/>
          <w:color w:val="333333"/>
        </w:rPr>
        <w:t xml:space="preserve">. Dictado por la Lic Marina Drake y la Dra. </w:t>
      </w:r>
      <w:proofErr w:type="spellStart"/>
      <w:r w:rsidRPr="0043075F">
        <w:rPr>
          <w:rFonts w:ascii="Arial Narrow" w:hAnsi="Arial Narrow" w:cs="Arial"/>
          <w:color w:val="333333"/>
        </w:rPr>
        <w:t>VeronicaKurlat</w:t>
      </w:r>
      <w:proofErr w:type="spellEnd"/>
      <w:r w:rsidRPr="0043075F">
        <w:rPr>
          <w:rFonts w:ascii="Arial Narrow" w:hAnsi="Arial Narrow" w:cs="Arial"/>
          <w:color w:val="333333"/>
        </w:rPr>
        <w:t xml:space="preserve">. (2017-2018) en  </w:t>
      </w:r>
      <w:proofErr w:type="spellStart"/>
      <w:r w:rsidRPr="0043075F">
        <w:rPr>
          <w:rFonts w:ascii="Arial Narrow" w:hAnsi="Arial Narrow" w:cs="Arial"/>
          <w:color w:val="333333"/>
        </w:rPr>
        <w:t>FundaciónProsam</w:t>
      </w:r>
      <w:proofErr w:type="spellEnd"/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-</w:t>
      </w:r>
      <w:proofErr w:type="spellStart"/>
      <w:r w:rsidRPr="0043075F">
        <w:rPr>
          <w:rFonts w:ascii="Arial Narrow" w:hAnsi="Arial Narrow" w:cs="Arial"/>
          <w:color w:val="333333"/>
        </w:rPr>
        <w:t>EvaluacionNeuropsicologica</w:t>
      </w:r>
      <w:proofErr w:type="spellEnd"/>
      <w:r w:rsidRPr="0043075F">
        <w:rPr>
          <w:rFonts w:ascii="Arial Narrow" w:hAnsi="Arial Narrow" w:cs="Arial"/>
          <w:color w:val="333333"/>
        </w:rPr>
        <w:t xml:space="preserve">. Dictado por la Lic M Drake. (2013) en </w:t>
      </w:r>
      <w:proofErr w:type="spellStart"/>
      <w:r w:rsidRPr="0043075F">
        <w:rPr>
          <w:rFonts w:ascii="Arial Narrow" w:hAnsi="Arial Narrow" w:cs="Arial"/>
          <w:color w:val="333333"/>
        </w:rPr>
        <w:t>Neuropsic</w:t>
      </w:r>
      <w:proofErr w:type="spellEnd"/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-</w:t>
      </w:r>
      <w:proofErr w:type="spellStart"/>
      <w:r w:rsidRPr="0043075F">
        <w:rPr>
          <w:rFonts w:ascii="Arial Narrow" w:hAnsi="Arial Narrow" w:cs="Arial"/>
          <w:color w:val="333333"/>
        </w:rPr>
        <w:t>Evaluacion</w:t>
      </w:r>
      <w:proofErr w:type="spellEnd"/>
      <w:r w:rsidRPr="0043075F">
        <w:rPr>
          <w:rFonts w:ascii="Arial Narrow" w:hAnsi="Arial Narrow" w:cs="Arial"/>
          <w:color w:val="333333"/>
        </w:rPr>
        <w:t xml:space="preserve"> </w:t>
      </w:r>
      <w:proofErr w:type="spellStart"/>
      <w:r w:rsidRPr="0043075F">
        <w:rPr>
          <w:rFonts w:ascii="Arial Narrow" w:hAnsi="Arial Narrow" w:cs="Arial"/>
          <w:color w:val="333333"/>
        </w:rPr>
        <w:t>neurocognitiva</w:t>
      </w:r>
      <w:proofErr w:type="spellEnd"/>
      <w:r w:rsidRPr="0043075F">
        <w:rPr>
          <w:rFonts w:ascii="Arial Narrow" w:hAnsi="Arial Narrow" w:cs="Arial"/>
          <w:color w:val="333333"/>
        </w:rPr>
        <w:t xml:space="preserve">- (2012) </w:t>
      </w:r>
      <w:proofErr w:type="spellStart"/>
      <w:r w:rsidRPr="0043075F">
        <w:rPr>
          <w:rFonts w:ascii="Arial Narrow" w:hAnsi="Arial Narrow" w:cs="Arial"/>
          <w:color w:val="333333"/>
        </w:rPr>
        <w:t>Aydine</w:t>
      </w:r>
      <w:proofErr w:type="spellEnd"/>
      <w:r w:rsidRPr="0043075F">
        <w:rPr>
          <w:rFonts w:ascii="Arial Narrow" w:hAnsi="Arial Narrow" w:cs="Arial"/>
          <w:color w:val="333333"/>
        </w:rPr>
        <w:t xml:space="preserve"> –Universidad de </w:t>
      </w:r>
      <w:proofErr w:type="spellStart"/>
      <w:r w:rsidRPr="0043075F">
        <w:rPr>
          <w:rFonts w:ascii="Arial Narrow" w:hAnsi="Arial Narrow" w:cs="Arial"/>
          <w:color w:val="333333"/>
        </w:rPr>
        <w:t>Bologna</w:t>
      </w:r>
      <w:proofErr w:type="spellEnd"/>
      <w:r w:rsidRPr="0043075F">
        <w:rPr>
          <w:rFonts w:ascii="Arial Narrow" w:hAnsi="Arial Narrow" w:cs="Arial"/>
          <w:color w:val="333333"/>
        </w:rPr>
        <w:t>.</w:t>
      </w: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 xml:space="preserve">-Test de </w:t>
      </w:r>
      <w:proofErr w:type="spellStart"/>
      <w:r w:rsidRPr="0043075F">
        <w:rPr>
          <w:rFonts w:ascii="Arial Narrow" w:hAnsi="Arial Narrow" w:cs="Arial"/>
          <w:color w:val="333333"/>
        </w:rPr>
        <w:t>Rorschach-Interpretacion</w:t>
      </w:r>
      <w:proofErr w:type="spellEnd"/>
      <w:r w:rsidRPr="0043075F">
        <w:rPr>
          <w:rFonts w:ascii="Arial Narrow" w:hAnsi="Arial Narrow" w:cs="Arial"/>
          <w:color w:val="333333"/>
        </w:rPr>
        <w:t xml:space="preserve"> sistema comprensivo de </w:t>
      </w:r>
      <w:proofErr w:type="spellStart"/>
      <w:r w:rsidRPr="0043075F">
        <w:rPr>
          <w:rFonts w:ascii="Arial Narrow" w:hAnsi="Arial Narrow" w:cs="Arial"/>
          <w:color w:val="333333"/>
        </w:rPr>
        <w:t>Exner</w:t>
      </w:r>
      <w:proofErr w:type="spellEnd"/>
      <w:r w:rsidRPr="0043075F">
        <w:rPr>
          <w:rFonts w:ascii="Arial Narrow" w:hAnsi="Arial Narrow" w:cs="Arial"/>
          <w:color w:val="333333"/>
        </w:rPr>
        <w:t>. Hospital Tobar Garcia.2012)</w:t>
      </w: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-</w:t>
      </w:r>
      <w:proofErr w:type="spellStart"/>
      <w:r w:rsidRPr="0043075F">
        <w:rPr>
          <w:rFonts w:ascii="Arial Narrow" w:hAnsi="Arial Narrow" w:cs="Arial"/>
          <w:color w:val="333333"/>
        </w:rPr>
        <w:t>Orientacion</w:t>
      </w:r>
      <w:proofErr w:type="spellEnd"/>
      <w:r w:rsidRPr="0043075F">
        <w:rPr>
          <w:rFonts w:ascii="Arial Narrow" w:hAnsi="Arial Narrow" w:cs="Arial"/>
          <w:color w:val="333333"/>
        </w:rPr>
        <w:t xml:space="preserve"> vocacional grupal .Hospital Borda- (2012)</w:t>
      </w: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-</w:t>
      </w:r>
      <w:proofErr w:type="spellStart"/>
      <w:r w:rsidRPr="0043075F">
        <w:rPr>
          <w:rFonts w:ascii="Arial Narrow" w:hAnsi="Arial Narrow" w:cs="Arial"/>
          <w:color w:val="333333"/>
        </w:rPr>
        <w:t>Participacion</w:t>
      </w:r>
      <w:proofErr w:type="spellEnd"/>
      <w:r w:rsidRPr="0043075F">
        <w:rPr>
          <w:rFonts w:ascii="Arial Narrow" w:hAnsi="Arial Narrow" w:cs="Arial"/>
          <w:color w:val="333333"/>
        </w:rPr>
        <w:t xml:space="preserve"> en Jornadas SAPINE en 2011 y 2012</w:t>
      </w: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-</w:t>
      </w:r>
      <w:proofErr w:type="spellStart"/>
      <w:r w:rsidRPr="0043075F">
        <w:rPr>
          <w:rFonts w:ascii="Arial Narrow" w:hAnsi="Arial Narrow" w:cs="Arial"/>
          <w:color w:val="333333"/>
        </w:rPr>
        <w:t>Psiconeurofarmacología</w:t>
      </w:r>
      <w:proofErr w:type="spellEnd"/>
      <w:r w:rsidRPr="0043075F">
        <w:rPr>
          <w:rFonts w:ascii="Arial Narrow" w:hAnsi="Arial Narrow" w:cs="Arial"/>
          <w:color w:val="333333"/>
        </w:rPr>
        <w:t xml:space="preserve"> y sus bases </w:t>
      </w:r>
      <w:proofErr w:type="spellStart"/>
      <w:r w:rsidRPr="0043075F">
        <w:rPr>
          <w:rFonts w:ascii="Arial Narrow" w:hAnsi="Arial Narrow" w:cs="Arial"/>
          <w:color w:val="333333"/>
        </w:rPr>
        <w:t>neurocientificas</w:t>
      </w:r>
      <w:proofErr w:type="spellEnd"/>
      <w:r w:rsidRPr="0043075F">
        <w:rPr>
          <w:rFonts w:ascii="Arial Narrow" w:hAnsi="Arial Narrow" w:cs="Arial"/>
          <w:color w:val="333333"/>
        </w:rPr>
        <w:t xml:space="preserve"> (2007)-Fundación Estudios Farmacológicos y de medicamentos Prof. Luis M </w:t>
      </w:r>
      <w:proofErr w:type="spellStart"/>
      <w:r w:rsidRPr="0043075F">
        <w:rPr>
          <w:rFonts w:ascii="Arial Narrow" w:hAnsi="Arial Narrow" w:cs="Arial"/>
          <w:color w:val="333333"/>
        </w:rPr>
        <w:t>Zieher</w:t>
      </w:r>
      <w:proofErr w:type="spellEnd"/>
      <w:r w:rsidRPr="0043075F">
        <w:rPr>
          <w:rFonts w:ascii="Arial Narrow" w:hAnsi="Arial Narrow" w:cs="Arial"/>
          <w:color w:val="333333"/>
        </w:rPr>
        <w:t xml:space="preserve"> y equipo</w:t>
      </w: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 xml:space="preserve">-Neurobiología y psicofarmacología de las conductas complejas (2008)-Fundación Estudios Farmacológicos y de medicamentos Prof. Luis M </w:t>
      </w:r>
      <w:proofErr w:type="spellStart"/>
      <w:r w:rsidRPr="0043075F">
        <w:rPr>
          <w:rFonts w:ascii="Arial Narrow" w:hAnsi="Arial Narrow" w:cs="Arial"/>
          <w:color w:val="333333"/>
        </w:rPr>
        <w:t>Zieher</w:t>
      </w:r>
      <w:proofErr w:type="spellEnd"/>
      <w:r w:rsidRPr="0043075F">
        <w:rPr>
          <w:rFonts w:ascii="Arial Narrow" w:hAnsi="Arial Narrow" w:cs="Arial"/>
          <w:color w:val="333333"/>
        </w:rPr>
        <w:t xml:space="preserve"> y Equipo</w:t>
      </w: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 xml:space="preserve">-Psicofarmacología Infanto-Juvenil (2008)-Fundación Estudios Farmacológicos y de medicamentos Prof. Luis M </w:t>
      </w:r>
      <w:proofErr w:type="spellStart"/>
      <w:r w:rsidRPr="0043075F">
        <w:rPr>
          <w:rFonts w:ascii="Arial Narrow" w:hAnsi="Arial Narrow" w:cs="Arial"/>
          <w:color w:val="333333"/>
        </w:rPr>
        <w:t>Zieher</w:t>
      </w:r>
      <w:proofErr w:type="spellEnd"/>
      <w:r w:rsidRPr="0043075F">
        <w:rPr>
          <w:rFonts w:ascii="Arial Narrow" w:hAnsi="Arial Narrow" w:cs="Arial"/>
          <w:color w:val="333333"/>
        </w:rPr>
        <w:t xml:space="preserve"> y Equipo</w:t>
      </w: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4453F5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-Actualización en diagnostico del síndrome del Estrés-Asociación Argentina de Medicina del Estrés</w:t>
      </w: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proofErr w:type="gramStart"/>
      <w:r w:rsidRPr="0043075F">
        <w:rPr>
          <w:rFonts w:ascii="Arial Narrow" w:hAnsi="Arial Narrow" w:cs="Arial"/>
          <w:color w:val="333333"/>
        </w:rPr>
        <w:t>( 2006</w:t>
      </w:r>
      <w:proofErr w:type="gramEnd"/>
      <w:r w:rsidRPr="0043075F">
        <w:rPr>
          <w:rFonts w:ascii="Arial Narrow" w:hAnsi="Arial Narrow" w:cs="Arial"/>
          <w:color w:val="333333"/>
        </w:rPr>
        <w:t xml:space="preserve">) </w:t>
      </w:r>
      <w:proofErr w:type="spellStart"/>
      <w:r w:rsidRPr="0043075F">
        <w:rPr>
          <w:rFonts w:ascii="Arial Narrow" w:hAnsi="Arial Narrow" w:cs="Arial"/>
          <w:color w:val="333333"/>
        </w:rPr>
        <w:t>Dr</w:t>
      </w:r>
      <w:proofErr w:type="spellEnd"/>
      <w:r w:rsidRPr="0043075F">
        <w:rPr>
          <w:rFonts w:ascii="Arial Narrow" w:hAnsi="Arial Narrow" w:cs="Arial"/>
          <w:color w:val="333333"/>
        </w:rPr>
        <w:t xml:space="preserve"> D. </w:t>
      </w:r>
      <w:proofErr w:type="spellStart"/>
      <w:r w:rsidRPr="0043075F">
        <w:rPr>
          <w:rFonts w:ascii="Arial Narrow" w:hAnsi="Arial Narrow" w:cs="Arial"/>
          <w:color w:val="333333"/>
        </w:rPr>
        <w:t>Lopez</w:t>
      </w:r>
      <w:proofErr w:type="spellEnd"/>
      <w:r w:rsidRPr="0043075F">
        <w:rPr>
          <w:rFonts w:ascii="Arial Narrow" w:hAnsi="Arial Narrow" w:cs="Arial"/>
          <w:color w:val="333333"/>
        </w:rPr>
        <w:t xml:space="preserve"> </w:t>
      </w:r>
      <w:proofErr w:type="spellStart"/>
      <w:r w:rsidRPr="0043075F">
        <w:rPr>
          <w:rFonts w:ascii="Arial Narrow" w:hAnsi="Arial Narrow" w:cs="Arial"/>
          <w:color w:val="333333"/>
        </w:rPr>
        <w:t>Rosetti</w:t>
      </w:r>
      <w:proofErr w:type="spellEnd"/>
      <w:r w:rsidRPr="0043075F">
        <w:rPr>
          <w:rFonts w:ascii="Arial Narrow" w:hAnsi="Arial Narrow" w:cs="Arial"/>
          <w:color w:val="333333"/>
        </w:rPr>
        <w:t xml:space="preserve"> y equipo</w:t>
      </w: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-Programa de actualización para Graduados en Psicología y Medicina en Clínica Psicosomática.</w:t>
      </w: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 xml:space="preserve">(1991, 1992, 1993) </w:t>
      </w:r>
      <w:proofErr w:type="spellStart"/>
      <w:r w:rsidRPr="0043075F">
        <w:rPr>
          <w:rFonts w:ascii="Arial Narrow" w:hAnsi="Arial Narrow" w:cs="Arial"/>
          <w:color w:val="333333"/>
        </w:rPr>
        <w:t>DrUlnik</w:t>
      </w:r>
      <w:proofErr w:type="spellEnd"/>
      <w:r w:rsidRPr="0043075F">
        <w:rPr>
          <w:rFonts w:ascii="Arial Narrow" w:hAnsi="Arial Narrow" w:cs="Arial"/>
          <w:color w:val="333333"/>
        </w:rPr>
        <w:t xml:space="preserve"> y equipo. Practica en el Hospital </w:t>
      </w:r>
      <w:proofErr w:type="spellStart"/>
      <w:r w:rsidRPr="0043075F">
        <w:rPr>
          <w:rFonts w:ascii="Arial Narrow" w:hAnsi="Arial Narrow" w:cs="Arial"/>
          <w:color w:val="333333"/>
        </w:rPr>
        <w:t>Tornu</w:t>
      </w:r>
      <w:proofErr w:type="spellEnd"/>
      <w:r w:rsidRPr="0043075F">
        <w:rPr>
          <w:rFonts w:ascii="Arial Narrow" w:hAnsi="Arial Narrow" w:cs="Arial"/>
          <w:color w:val="333333"/>
        </w:rPr>
        <w:t>. Facultad de Medicina.</w:t>
      </w:r>
      <w:r w:rsidR="004453F5">
        <w:rPr>
          <w:rFonts w:ascii="Arial Narrow" w:hAnsi="Arial Narrow" w:cs="Arial"/>
          <w:color w:val="333333"/>
        </w:rPr>
        <w:t>UBA</w:t>
      </w: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  <w:lang w:val="es-AR"/>
        </w:rPr>
      </w:pPr>
    </w:p>
    <w:p w:rsidR="00D87EB4" w:rsidRPr="0043075F" w:rsidRDefault="00D87EB4" w:rsidP="00D87EB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  <w:lang w:val="es-AR"/>
        </w:rPr>
      </w:pPr>
      <w:r w:rsidRPr="0043075F">
        <w:rPr>
          <w:rFonts w:ascii="Arial Narrow" w:hAnsi="Arial Narrow" w:cs="Arial"/>
          <w:color w:val="333333"/>
          <w:lang w:val="es-AR"/>
        </w:rPr>
        <w:t>-</w:t>
      </w:r>
      <w:proofErr w:type="spellStart"/>
      <w:r w:rsidRPr="0043075F">
        <w:rPr>
          <w:rFonts w:ascii="Arial Narrow" w:hAnsi="Arial Narrow" w:cs="Arial"/>
          <w:color w:val="333333"/>
          <w:lang w:val="es-AR"/>
        </w:rPr>
        <w:t>Technician</w:t>
      </w:r>
      <w:proofErr w:type="spellEnd"/>
      <w:r w:rsidRPr="0043075F">
        <w:rPr>
          <w:rFonts w:ascii="Arial Narrow" w:hAnsi="Arial Narrow" w:cs="Arial"/>
          <w:color w:val="333333"/>
          <w:lang w:val="es-AR"/>
        </w:rPr>
        <w:t xml:space="preserve"> Empresarial. Primera Escuela Argentina de </w:t>
      </w:r>
      <w:proofErr w:type="spellStart"/>
      <w:r w:rsidRPr="0043075F">
        <w:rPr>
          <w:rFonts w:ascii="Arial Narrow" w:hAnsi="Arial Narrow" w:cs="Arial"/>
          <w:color w:val="333333"/>
          <w:lang w:val="es-AR"/>
        </w:rPr>
        <w:t>ProgramacionNeurolinguística</w:t>
      </w:r>
      <w:proofErr w:type="spellEnd"/>
      <w:r w:rsidRPr="0043075F">
        <w:rPr>
          <w:rFonts w:ascii="Arial Narrow" w:hAnsi="Arial Narrow" w:cs="Arial"/>
          <w:color w:val="333333"/>
          <w:lang w:val="es-AR"/>
        </w:rPr>
        <w:t xml:space="preserve"> (1998)</w:t>
      </w:r>
    </w:p>
    <w:p w:rsidR="00D87EB4" w:rsidRPr="0043075F" w:rsidRDefault="00D87EB4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  <w:lang w:val="es-AR"/>
        </w:rPr>
      </w:pP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-</w:t>
      </w:r>
      <w:proofErr w:type="spellStart"/>
      <w:r w:rsidRPr="0043075F">
        <w:rPr>
          <w:rFonts w:ascii="Arial Narrow" w:hAnsi="Arial Narrow" w:cs="Arial"/>
          <w:color w:val="333333"/>
        </w:rPr>
        <w:t>Psiconeurofarmacología</w:t>
      </w:r>
      <w:proofErr w:type="spellEnd"/>
      <w:r w:rsidRPr="0043075F">
        <w:rPr>
          <w:rFonts w:ascii="Arial Narrow" w:hAnsi="Arial Narrow" w:cs="Arial"/>
          <w:color w:val="333333"/>
        </w:rPr>
        <w:t xml:space="preserve"> y sus bases neurocientificas (2007)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Fundación Estudios Farmacológicos y de medicamentos Prof. Luis M Zieher</w:t>
      </w:r>
      <w:r w:rsidR="00613C97" w:rsidRPr="0043075F">
        <w:rPr>
          <w:rFonts w:ascii="Arial Narrow" w:hAnsi="Arial Narrow" w:cs="Arial"/>
          <w:color w:val="333333"/>
        </w:rPr>
        <w:t xml:space="preserve"> y equipo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-Neurobiología y psicofarmacología de las conductas complejas (2008)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Fundación Estudios Farmacológicos y de medicamentos Prof. Luis M Zieher</w:t>
      </w:r>
      <w:r w:rsidR="00613C97" w:rsidRPr="0043075F">
        <w:rPr>
          <w:rFonts w:ascii="Arial Narrow" w:hAnsi="Arial Narrow" w:cs="Arial"/>
          <w:color w:val="333333"/>
        </w:rPr>
        <w:t xml:space="preserve"> y Equipo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lastRenderedPageBreak/>
        <w:t>-Psicofarmacología Infanto-Juvenil (2008)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Fundación Estudios Farmacológicos y de medicamentos Prof. Luis M Zieher</w:t>
      </w:r>
      <w:r w:rsidR="00613C97" w:rsidRPr="0043075F">
        <w:rPr>
          <w:rFonts w:ascii="Arial Narrow" w:hAnsi="Arial Narrow" w:cs="Arial"/>
          <w:color w:val="333333"/>
        </w:rPr>
        <w:t xml:space="preserve"> y Equipo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-Actualización en diagnostico del síndrome del Estrés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 xml:space="preserve">Asociación Argentina de Medicina del Estrés </w:t>
      </w:r>
      <w:proofErr w:type="gramStart"/>
      <w:r w:rsidRPr="0043075F">
        <w:rPr>
          <w:rFonts w:ascii="Arial Narrow" w:hAnsi="Arial Narrow" w:cs="Arial"/>
          <w:color w:val="333333"/>
        </w:rPr>
        <w:t>( 2006</w:t>
      </w:r>
      <w:proofErr w:type="gramEnd"/>
      <w:r w:rsidRPr="0043075F">
        <w:rPr>
          <w:rFonts w:ascii="Arial Narrow" w:hAnsi="Arial Narrow" w:cs="Arial"/>
          <w:color w:val="333333"/>
        </w:rPr>
        <w:t>)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-Programa de actualización para Graduados en Psicología y Medicina en Clínica Psicosomática.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proofErr w:type="gramStart"/>
      <w:r w:rsidRPr="0043075F">
        <w:rPr>
          <w:rFonts w:ascii="Arial Narrow" w:hAnsi="Arial Narrow" w:cs="Arial"/>
          <w:color w:val="333333"/>
        </w:rPr>
        <w:t>( 1991</w:t>
      </w:r>
      <w:proofErr w:type="gramEnd"/>
      <w:r w:rsidRPr="0043075F">
        <w:rPr>
          <w:rFonts w:ascii="Arial Narrow" w:hAnsi="Arial Narrow" w:cs="Arial"/>
          <w:color w:val="333333"/>
        </w:rPr>
        <w:t>, 1992, 1993)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Universidad de Buenos Aires. Facultad de Medicina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  <w:lang w:val="es-AR"/>
        </w:rPr>
      </w:pP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  <w:lang w:val="es-AR"/>
        </w:rPr>
      </w:pPr>
      <w:r w:rsidRPr="0043075F">
        <w:rPr>
          <w:rFonts w:ascii="Arial Narrow" w:hAnsi="Arial Narrow" w:cs="Arial"/>
          <w:color w:val="333333"/>
          <w:lang w:val="es-AR"/>
        </w:rPr>
        <w:t>-Technician Empresarial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  <w:lang w:val="es-AR"/>
        </w:rPr>
      </w:pPr>
      <w:r w:rsidRPr="0043075F">
        <w:rPr>
          <w:rFonts w:ascii="Arial Narrow" w:hAnsi="Arial Narrow" w:cs="Arial"/>
          <w:color w:val="333333"/>
          <w:lang w:val="es-AR"/>
        </w:rPr>
        <w:t>Primera Escuela Argentina de Programacion Neurolinguística (1998)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  <w:lang w:val="es-AR"/>
        </w:rPr>
      </w:pP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  <w:lang w:val="es-AR"/>
        </w:rPr>
      </w:pPr>
      <w:r w:rsidRPr="0043075F">
        <w:rPr>
          <w:rFonts w:ascii="Arial Narrow" w:hAnsi="Arial Narrow" w:cs="Arial"/>
          <w:color w:val="333333"/>
          <w:lang w:val="es-AR"/>
        </w:rPr>
        <w:t>-Especialista en el Test de Rorschach y otras tecnicas Proyectivas.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  <w:lang w:val="es-AR"/>
        </w:rPr>
      </w:pPr>
      <w:r w:rsidRPr="0043075F">
        <w:rPr>
          <w:rFonts w:ascii="Arial Narrow" w:hAnsi="Arial Narrow" w:cs="Arial"/>
          <w:color w:val="333333"/>
          <w:lang w:val="es-AR"/>
        </w:rPr>
        <w:t>Asociacion Argentina de Psicodiagnostico de Rorschach  (1986, 1987, 1988)</w:t>
      </w:r>
    </w:p>
    <w:p w:rsidR="00816EF2" w:rsidRPr="0043075F" w:rsidRDefault="00816EF2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  <w:lang w:val="es-AR"/>
        </w:rPr>
      </w:pPr>
    </w:p>
    <w:p w:rsidR="00A06A47" w:rsidRPr="0043075F" w:rsidRDefault="00816EF2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  <w:lang w:val="es-AR"/>
        </w:rPr>
      </w:pPr>
      <w:r w:rsidRPr="0043075F">
        <w:rPr>
          <w:rFonts w:ascii="Arial Narrow" w:hAnsi="Arial Narrow" w:cs="Arial"/>
          <w:color w:val="333333"/>
          <w:lang w:val="es-AR"/>
        </w:rPr>
        <w:t xml:space="preserve">- Seminario sobre selección de Personal, en Asociación Argentina de </w:t>
      </w:r>
      <w:proofErr w:type="spellStart"/>
      <w:r w:rsidRPr="0043075F">
        <w:rPr>
          <w:rFonts w:ascii="Arial Narrow" w:hAnsi="Arial Narrow" w:cs="Arial"/>
          <w:color w:val="333333"/>
          <w:lang w:val="es-AR"/>
        </w:rPr>
        <w:t>Psicodiagnostico</w:t>
      </w:r>
      <w:proofErr w:type="spellEnd"/>
      <w:r w:rsidRPr="0043075F">
        <w:rPr>
          <w:rFonts w:ascii="Arial Narrow" w:hAnsi="Arial Narrow" w:cs="Arial"/>
          <w:color w:val="333333"/>
          <w:lang w:val="es-AR"/>
        </w:rPr>
        <w:t xml:space="preserve"> de </w:t>
      </w:r>
      <w:proofErr w:type="spellStart"/>
      <w:r w:rsidRPr="0043075F">
        <w:rPr>
          <w:rFonts w:ascii="Arial Narrow" w:hAnsi="Arial Narrow" w:cs="Arial"/>
          <w:color w:val="333333"/>
          <w:lang w:val="es-AR"/>
        </w:rPr>
        <w:t>Rorschach</w:t>
      </w:r>
      <w:proofErr w:type="spellEnd"/>
      <w:r w:rsidRPr="0043075F">
        <w:rPr>
          <w:rFonts w:ascii="Arial Narrow" w:hAnsi="Arial Narrow" w:cs="Arial"/>
          <w:color w:val="333333"/>
          <w:lang w:val="es-AR"/>
        </w:rPr>
        <w:t xml:space="preserve">, dictado por </w:t>
      </w:r>
      <w:proofErr w:type="spellStart"/>
      <w:r w:rsidRPr="0043075F">
        <w:rPr>
          <w:rFonts w:ascii="Arial Narrow" w:hAnsi="Arial Narrow" w:cs="Arial"/>
          <w:color w:val="333333"/>
          <w:lang w:val="es-AR"/>
        </w:rPr>
        <w:t>LicFernandezDabusti</w:t>
      </w:r>
      <w:proofErr w:type="spellEnd"/>
      <w:r w:rsidRPr="0043075F">
        <w:rPr>
          <w:rFonts w:ascii="Arial Narrow" w:hAnsi="Arial Narrow" w:cs="Arial"/>
          <w:color w:val="333333"/>
          <w:lang w:val="es-AR"/>
        </w:rPr>
        <w:t>. (1986)</w:t>
      </w:r>
    </w:p>
    <w:p w:rsidR="00816EF2" w:rsidRPr="0043075F" w:rsidRDefault="00816EF2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  <w:u w:val="single"/>
          <w:lang w:val="es-AR"/>
        </w:rPr>
      </w:pP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 xml:space="preserve">- La Psicología Laboral, su aplicación al ámbito de las Empresas. </w:t>
      </w:r>
      <w:proofErr w:type="gramStart"/>
      <w:r w:rsidRPr="0043075F">
        <w:rPr>
          <w:rFonts w:ascii="Arial Narrow" w:hAnsi="Arial Narrow" w:cs="Arial"/>
          <w:color w:val="333333"/>
        </w:rPr>
        <w:t>( 1984</w:t>
      </w:r>
      <w:proofErr w:type="gramEnd"/>
      <w:r w:rsidRPr="0043075F">
        <w:rPr>
          <w:rFonts w:ascii="Arial Narrow" w:hAnsi="Arial Narrow" w:cs="Arial"/>
          <w:color w:val="333333"/>
        </w:rPr>
        <w:t>)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 xml:space="preserve">  Universidad de Belgrano. Facultad de Psicología.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- Análisis  organizacional, estrategias y prácticas profesionales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 xml:space="preserve">Universidad de Buenos Aires. (1992) 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 xml:space="preserve">-Curso de Post grado en </w:t>
      </w:r>
      <w:proofErr w:type="gramStart"/>
      <w:r w:rsidRPr="0043075F">
        <w:rPr>
          <w:rFonts w:ascii="Arial Narrow" w:hAnsi="Arial Narrow" w:cs="Arial"/>
          <w:color w:val="333333"/>
        </w:rPr>
        <w:t>Marketing :</w:t>
      </w:r>
      <w:proofErr w:type="gramEnd"/>
      <w:r w:rsidRPr="0043075F">
        <w:rPr>
          <w:rFonts w:ascii="Arial Narrow" w:hAnsi="Arial Narrow" w:cs="Arial"/>
          <w:color w:val="333333"/>
        </w:rPr>
        <w:t xml:space="preserve"> Estrategias de Investigacion de Mercado, Imagen institucional y </w:t>
      </w:r>
      <w:proofErr w:type="spellStart"/>
      <w:r w:rsidRPr="0043075F">
        <w:rPr>
          <w:rFonts w:ascii="Arial Narrow" w:hAnsi="Arial Narrow" w:cs="Arial"/>
          <w:color w:val="333333"/>
        </w:rPr>
        <w:t>OpinionPublica.Universidad</w:t>
      </w:r>
      <w:proofErr w:type="spellEnd"/>
      <w:r w:rsidRPr="0043075F">
        <w:rPr>
          <w:rFonts w:ascii="Arial Narrow" w:hAnsi="Arial Narrow" w:cs="Arial"/>
          <w:color w:val="333333"/>
        </w:rPr>
        <w:t xml:space="preserve"> de Buenos Aires . Facultad de Psicologia (1999)</w:t>
      </w:r>
    </w:p>
    <w:p w:rsidR="001201CE" w:rsidRPr="0043075F" w:rsidRDefault="001201CE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-IDIOMAS: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>-Inglés: nivel avanzado.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  <w:lang w:val="es-AR"/>
        </w:rPr>
      </w:pPr>
      <w:r w:rsidRPr="0043075F">
        <w:rPr>
          <w:rFonts w:ascii="Arial Narrow" w:hAnsi="Arial Narrow" w:cs="Arial"/>
          <w:color w:val="333333"/>
        </w:rPr>
        <w:t xml:space="preserve"> A</w:t>
      </w:r>
      <w:r w:rsidRPr="0043075F">
        <w:rPr>
          <w:rFonts w:ascii="Arial Narrow" w:hAnsi="Arial Narrow" w:cs="Arial"/>
          <w:color w:val="333333"/>
          <w:lang w:val="es-AR"/>
        </w:rPr>
        <w:t>sociacion de Lenguas Vivas .</w:t>
      </w:r>
      <w:r w:rsidRPr="004F1D3B">
        <w:rPr>
          <w:rFonts w:ascii="Arial Narrow" w:hAnsi="Arial Narrow" w:cs="Arial"/>
          <w:color w:val="333333"/>
          <w:lang w:val="es-AR"/>
        </w:rPr>
        <w:t xml:space="preserve">Buenos Aires </w:t>
      </w:r>
      <w:proofErr w:type="gramStart"/>
      <w:r w:rsidRPr="004F1D3B">
        <w:rPr>
          <w:rFonts w:ascii="Arial Narrow" w:hAnsi="Arial Narrow" w:cs="Arial"/>
          <w:color w:val="333333"/>
          <w:lang w:val="es-AR"/>
        </w:rPr>
        <w:t>( completo</w:t>
      </w:r>
      <w:proofErr w:type="gramEnd"/>
      <w:r w:rsidRPr="004F1D3B">
        <w:rPr>
          <w:rFonts w:ascii="Arial Narrow" w:hAnsi="Arial Narrow" w:cs="Arial"/>
          <w:color w:val="333333"/>
          <w:lang w:val="es-AR"/>
        </w:rPr>
        <w:t xml:space="preserve"> 8 años)  </w:t>
      </w:r>
      <w:proofErr w:type="spellStart"/>
      <w:r w:rsidRPr="004F1D3B">
        <w:rPr>
          <w:rFonts w:ascii="Arial Narrow" w:hAnsi="Arial Narrow" w:cs="Arial"/>
          <w:color w:val="333333"/>
          <w:lang w:val="es-AR"/>
        </w:rPr>
        <w:t>Southward</w:t>
      </w:r>
      <w:proofErr w:type="spellEnd"/>
      <w:r w:rsidRPr="004F1D3B">
        <w:rPr>
          <w:rFonts w:ascii="Arial Narrow" w:hAnsi="Arial Narrow" w:cs="Arial"/>
          <w:color w:val="333333"/>
          <w:lang w:val="es-AR"/>
        </w:rPr>
        <w:t xml:space="preserve"> </w:t>
      </w:r>
      <w:proofErr w:type="spellStart"/>
      <w:r w:rsidRPr="004F1D3B">
        <w:rPr>
          <w:rFonts w:ascii="Arial Narrow" w:hAnsi="Arial Narrow" w:cs="Arial"/>
          <w:color w:val="333333"/>
          <w:lang w:val="es-AR"/>
        </w:rPr>
        <w:t>College</w:t>
      </w:r>
      <w:proofErr w:type="spellEnd"/>
      <w:r w:rsidRPr="004F1D3B">
        <w:rPr>
          <w:rFonts w:ascii="Arial Narrow" w:hAnsi="Arial Narrow" w:cs="Arial"/>
          <w:color w:val="333333"/>
          <w:lang w:val="es-AR"/>
        </w:rPr>
        <w:t xml:space="preserve">. </w:t>
      </w:r>
      <w:proofErr w:type="spellStart"/>
      <w:r w:rsidRPr="0043075F">
        <w:rPr>
          <w:rFonts w:ascii="Arial Narrow" w:hAnsi="Arial Narrow" w:cs="Arial"/>
          <w:color w:val="333333"/>
          <w:lang w:val="en-US"/>
        </w:rPr>
        <w:t>Lo</w:t>
      </w:r>
      <w:r w:rsidR="00CD1B51" w:rsidRPr="0043075F">
        <w:rPr>
          <w:rFonts w:ascii="Arial Narrow" w:hAnsi="Arial Narrow" w:cs="Arial"/>
          <w:color w:val="333333"/>
          <w:lang w:val="en-US"/>
        </w:rPr>
        <w:t>ndres</w:t>
      </w:r>
      <w:proofErr w:type="spellEnd"/>
      <w:r w:rsidR="00CD1B51" w:rsidRPr="0043075F">
        <w:rPr>
          <w:rFonts w:ascii="Arial Narrow" w:hAnsi="Arial Narrow" w:cs="Arial"/>
          <w:color w:val="333333"/>
          <w:lang w:val="en-US"/>
        </w:rPr>
        <w:t xml:space="preserve">, </w:t>
      </w:r>
      <w:proofErr w:type="spellStart"/>
      <w:r w:rsidR="00CD1B51" w:rsidRPr="0043075F">
        <w:rPr>
          <w:rFonts w:ascii="Arial Narrow" w:hAnsi="Arial Narrow" w:cs="Arial"/>
          <w:color w:val="333333"/>
          <w:lang w:val="en-US"/>
        </w:rPr>
        <w:t>Inglaterra</w:t>
      </w:r>
      <w:proofErr w:type="spellEnd"/>
      <w:proofErr w:type="gramStart"/>
      <w:r w:rsidR="00CD1B51" w:rsidRPr="0043075F">
        <w:rPr>
          <w:rFonts w:ascii="Arial Narrow" w:hAnsi="Arial Narrow" w:cs="Arial"/>
          <w:color w:val="333333"/>
          <w:lang w:val="en-US"/>
        </w:rPr>
        <w:t>..</w:t>
      </w:r>
      <w:r w:rsidRPr="005759FA">
        <w:rPr>
          <w:rFonts w:ascii="Arial Narrow" w:hAnsi="Arial Narrow" w:cs="Arial"/>
          <w:color w:val="333333"/>
          <w:lang w:val="en-US"/>
        </w:rPr>
        <w:t>First Certificate in English.</w:t>
      </w:r>
      <w:proofErr w:type="gramEnd"/>
      <w:r w:rsidRPr="005759FA">
        <w:rPr>
          <w:rFonts w:ascii="Arial Narrow" w:hAnsi="Arial Narrow" w:cs="Arial"/>
          <w:color w:val="333333"/>
          <w:lang w:val="en-US"/>
        </w:rPr>
        <w:t xml:space="preserve"> </w:t>
      </w:r>
      <w:r w:rsidR="00FB33AC">
        <w:rPr>
          <w:rFonts w:ascii="Arial Narrow" w:hAnsi="Arial Narrow" w:cs="Arial"/>
          <w:color w:val="333333"/>
        </w:rPr>
        <w:t>Cambridge(</w:t>
      </w:r>
      <w:r w:rsidRPr="0043075F">
        <w:rPr>
          <w:rFonts w:ascii="Arial Narrow" w:hAnsi="Arial Narrow" w:cs="Arial"/>
          <w:color w:val="333333"/>
        </w:rPr>
        <w:t>Calificación: ¨A¨)</w:t>
      </w:r>
    </w:p>
    <w:p w:rsidR="00A06A47" w:rsidRPr="0043075F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</w:rPr>
        <w:t xml:space="preserve">-Francés: nivel intermedio-Alianza Francesa: curso completo </w:t>
      </w:r>
      <w:proofErr w:type="gramStart"/>
      <w:r w:rsidRPr="0043075F">
        <w:rPr>
          <w:rFonts w:ascii="Arial Narrow" w:hAnsi="Arial Narrow" w:cs="Arial"/>
          <w:color w:val="333333"/>
        </w:rPr>
        <w:t>( completo</w:t>
      </w:r>
      <w:proofErr w:type="gramEnd"/>
      <w:r w:rsidRPr="0043075F">
        <w:rPr>
          <w:rFonts w:ascii="Arial Narrow" w:hAnsi="Arial Narrow" w:cs="Arial"/>
          <w:color w:val="333333"/>
        </w:rPr>
        <w:t xml:space="preserve"> 6 años )</w:t>
      </w:r>
    </w:p>
    <w:p w:rsidR="00A06A47" w:rsidRDefault="00A06A4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 w:rsidRPr="0043075F">
        <w:rPr>
          <w:rFonts w:ascii="Arial Narrow" w:hAnsi="Arial Narrow" w:cs="Arial"/>
          <w:color w:val="333333"/>
          <w:lang w:val="es-AR"/>
        </w:rPr>
        <w:t>-</w:t>
      </w:r>
      <w:proofErr w:type="gramStart"/>
      <w:r w:rsidRPr="0043075F">
        <w:rPr>
          <w:rFonts w:ascii="Arial Narrow" w:hAnsi="Arial Narrow" w:cs="Arial"/>
          <w:color w:val="333333"/>
          <w:lang w:val="es-AR"/>
        </w:rPr>
        <w:t>Aleman :</w:t>
      </w:r>
      <w:proofErr w:type="gramEnd"/>
      <w:r w:rsidRPr="0043075F">
        <w:rPr>
          <w:rFonts w:ascii="Arial Narrow" w:hAnsi="Arial Narrow" w:cs="Arial"/>
          <w:color w:val="333333"/>
          <w:lang w:val="es-AR"/>
        </w:rPr>
        <w:t xml:space="preserve"> nivel intermedio. </w:t>
      </w:r>
    </w:p>
    <w:p w:rsidR="009C11C7" w:rsidRPr="0043075F" w:rsidRDefault="009C11C7" w:rsidP="00A06A47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333333"/>
        </w:rPr>
      </w:pPr>
      <w:r>
        <w:rPr>
          <w:rFonts w:ascii="Arial Narrow" w:hAnsi="Arial Narrow" w:cs="Arial"/>
          <w:color w:val="333333"/>
        </w:rPr>
        <w:t>-</w:t>
      </w:r>
      <w:proofErr w:type="spellStart"/>
      <w:r>
        <w:rPr>
          <w:rFonts w:ascii="Arial Narrow" w:hAnsi="Arial Narrow" w:cs="Arial"/>
          <w:color w:val="333333"/>
        </w:rPr>
        <w:t>Italianobasico</w:t>
      </w:r>
      <w:proofErr w:type="spellEnd"/>
    </w:p>
    <w:p w:rsidR="00FD6942" w:rsidRPr="0043075F" w:rsidRDefault="00FD6942">
      <w:pPr>
        <w:rPr>
          <w:rFonts w:ascii="Arial Narrow" w:hAnsi="Arial Narrow" w:cs="Arial"/>
        </w:rPr>
      </w:pPr>
    </w:p>
    <w:sectPr w:rsidR="00FD6942" w:rsidRPr="0043075F" w:rsidSect="007976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6A47"/>
    <w:rsid w:val="00043C1E"/>
    <w:rsid w:val="000A1ED9"/>
    <w:rsid w:val="001048B8"/>
    <w:rsid w:val="001201CE"/>
    <w:rsid w:val="001501F3"/>
    <w:rsid w:val="00176CBB"/>
    <w:rsid w:val="00277C63"/>
    <w:rsid w:val="002E2C8C"/>
    <w:rsid w:val="003A7D00"/>
    <w:rsid w:val="0043075F"/>
    <w:rsid w:val="004453F5"/>
    <w:rsid w:val="004A63EE"/>
    <w:rsid w:val="004D3119"/>
    <w:rsid w:val="004E4007"/>
    <w:rsid w:val="004F1D3B"/>
    <w:rsid w:val="00506B71"/>
    <w:rsid w:val="00545F4E"/>
    <w:rsid w:val="005759FA"/>
    <w:rsid w:val="00586014"/>
    <w:rsid w:val="005C06D1"/>
    <w:rsid w:val="005C45CE"/>
    <w:rsid w:val="005E7905"/>
    <w:rsid w:val="005F4134"/>
    <w:rsid w:val="00613C97"/>
    <w:rsid w:val="00662D4F"/>
    <w:rsid w:val="006A529A"/>
    <w:rsid w:val="00754DD5"/>
    <w:rsid w:val="0079765C"/>
    <w:rsid w:val="007F4128"/>
    <w:rsid w:val="00816EF2"/>
    <w:rsid w:val="008422BA"/>
    <w:rsid w:val="008C7091"/>
    <w:rsid w:val="008F40C9"/>
    <w:rsid w:val="00975527"/>
    <w:rsid w:val="009A1435"/>
    <w:rsid w:val="009A3899"/>
    <w:rsid w:val="009C11C7"/>
    <w:rsid w:val="00A06A47"/>
    <w:rsid w:val="00A63945"/>
    <w:rsid w:val="00AE7FAE"/>
    <w:rsid w:val="00B27AB1"/>
    <w:rsid w:val="00B54843"/>
    <w:rsid w:val="00B8192C"/>
    <w:rsid w:val="00BE6A68"/>
    <w:rsid w:val="00BF220D"/>
    <w:rsid w:val="00CD1B51"/>
    <w:rsid w:val="00D031E1"/>
    <w:rsid w:val="00D12E8C"/>
    <w:rsid w:val="00D65AE6"/>
    <w:rsid w:val="00D87EB4"/>
    <w:rsid w:val="00DB5B68"/>
    <w:rsid w:val="00DF2D27"/>
    <w:rsid w:val="00E37289"/>
    <w:rsid w:val="00E47841"/>
    <w:rsid w:val="00EA0311"/>
    <w:rsid w:val="00F21D02"/>
    <w:rsid w:val="00F57943"/>
    <w:rsid w:val="00F72B50"/>
    <w:rsid w:val="00F80AD5"/>
    <w:rsid w:val="00FB33AC"/>
    <w:rsid w:val="00FD6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A47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48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843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16E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9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ctl00$ContentPlaceHolder1$blCarreras','8'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ines</cp:lastModifiedBy>
  <cp:revision>2</cp:revision>
  <dcterms:created xsi:type="dcterms:W3CDTF">2021-12-02T19:07:00Z</dcterms:created>
  <dcterms:modified xsi:type="dcterms:W3CDTF">2021-12-02T19:07:00Z</dcterms:modified>
</cp:coreProperties>
</file>